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5006" w14:textId="629B8A13" w:rsidR="00D05B4B" w:rsidRPr="00D05B4B" w:rsidRDefault="00D05B4B" w:rsidP="00D05B4B">
      <w:pPr>
        <w:widowControl/>
        <w:spacing w:line="560" w:lineRule="exact"/>
        <w:jc w:val="left"/>
        <w:rPr>
          <w:rFonts w:ascii="黑体" w:eastAsia="黑体" w:hAnsi="黑体" w:cs="宋体" w:hint="eastAsia"/>
          <w:spacing w:val="-10"/>
          <w:kern w:val="0"/>
          <w:sz w:val="32"/>
          <w:szCs w:val="32"/>
        </w:rPr>
      </w:pPr>
      <w:r w:rsidRPr="00D05B4B">
        <w:rPr>
          <w:rFonts w:ascii="黑体" w:eastAsia="黑体" w:hAnsi="黑体" w:cs="宋体" w:hint="eastAsia"/>
          <w:spacing w:val="-10"/>
          <w:kern w:val="0"/>
          <w:sz w:val="32"/>
          <w:szCs w:val="32"/>
        </w:rPr>
        <w:t>附件</w:t>
      </w:r>
    </w:p>
    <w:p w14:paraId="3DFDA6B1" w14:textId="77777777" w:rsidR="0045495E" w:rsidRPr="0045495E" w:rsidRDefault="0045495E" w:rsidP="0045495E">
      <w:pPr>
        <w:widowControl/>
        <w:spacing w:line="720" w:lineRule="exact"/>
        <w:jc w:val="center"/>
        <w:rPr>
          <w:rFonts w:ascii="方正小标宋简体" w:eastAsia="方正小标宋简体" w:hAnsi="Arial" w:cs="Arial"/>
          <w:spacing w:val="-10"/>
          <w:kern w:val="0"/>
          <w:sz w:val="40"/>
          <w:szCs w:val="40"/>
        </w:rPr>
      </w:pPr>
      <w:r w:rsidRPr="0045495E">
        <w:rPr>
          <w:rFonts w:ascii="方正小标宋简体" w:eastAsia="方正小标宋简体" w:hAnsi="宋体" w:cs="宋体" w:hint="eastAsia"/>
          <w:spacing w:val="-10"/>
          <w:kern w:val="0"/>
          <w:sz w:val="40"/>
          <w:szCs w:val="40"/>
        </w:rPr>
        <w:t>上海建桥学院</w:t>
      </w:r>
      <w:r w:rsidRPr="0045495E">
        <w:rPr>
          <w:rFonts w:ascii="方正小标宋简体" w:eastAsia="方正小标宋简体" w:hAnsi="Arial" w:cs="Arial" w:hint="eastAsia"/>
          <w:spacing w:val="-10"/>
          <w:kern w:val="0"/>
          <w:sz w:val="40"/>
          <w:szCs w:val="40"/>
        </w:rPr>
        <w:t>2026</w:t>
      </w:r>
      <w:r w:rsidRPr="0045495E">
        <w:rPr>
          <w:rFonts w:ascii="方正小标宋简体" w:eastAsia="方正小标宋简体" w:hAnsi="宋体" w:cs="宋体" w:hint="eastAsia"/>
          <w:spacing w:val="-10"/>
          <w:kern w:val="0"/>
          <w:sz w:val="40"/>
          <w:szCs w:val="40"/>
        </w:rPr>
        <w:t>年五一节前安全检查情况表</w:t>
      </w:r>
    </w:p>
    <w:p w14:paraId="39F3588F" w14:textId="77777777" w:rsidR="0091716A" w:rsidRPr="0045495E" w:rsidRDefault="0091716A" w:rsidP="008C058B">
      <w:pPr>
        <w:spacing w:line="200" w:lineRule="exact"/>
        <w:ind w:firstLine="629"/>
        <w:rPr>
          <w:rFonts w:eastAsia="仿宋_GB2312" w:cs="仿宋_GB2312"/>
          <w:spacing w:val="-6"/>
          <w:kern w:val="0"/>
          <w:sz w:val="32"/>
          <w:szCs w:val="32"/>
        </w:rPr>
      </w:pPr>
    </w:p>
    <w:p w14:paraId="4EEF9FDD" w14:textId="77777777" w:rsidR="0045495E" w:rsidRPr="0045495E" w:rsidRDefault="0045495E" w:rsidP="0045495E">
      <w:pPr>
        <w:widowControl/>
        <w:spacing w:line="400" w:lineRule="exact"/>
        <w:jc w:val="left"/>
        <w:rPr>
          <w:rFonts w:ascii="仿宋" w:eastAsia="仿宋" w:hAnsi="仿宋" w:cs="仿宋" w:hint="eastAsia"/>
          <w:b/>
          <w:bCs/>
          <w:spacing w:val="-6"/>
          <w:kern w:val="0"/>
          <w:sz w:val="52"/>
          <w:szCs w:val="52"/>
        </w:rPr>
      </w:pPr>
      <w:r w:rsidRPr="0045495E">
        <w:rPr>
          <w:rFonts w:ascii="仿宋" w:eastAsia="仿宋" w:hAnsi="仿宋" w:cs="仿宋" w:hint="eastAsia"/>
          <w:b/>
          <w:bCs/>
          <w:spacing w:val="-6"/>
          <w:kern w:val="0"/>
          <w:sz w:val="28"/>
          <w:szCs w:val="28"/>
        </w:rPr>
        <w:t>二级学院／部门（盖章）：           填报人：            填报时间：        联系电话：</w:t>
      </w:r>
    </w:p>
    <w:tbl>
      <w:tblPr>
        <w:tblW w:w="5250" w:type="pct"/>
        <w:jc w:val="center"/>
        <w:tblLayout w:type="fixed"/>
        <w:tblLook w:val="04A0" w:firstRow="1" w:lastRow="0" w:firstColumn="1" w:lastColumn="0" w:noHBand="0" w:noVBand="1"/>
      </w:tblPr>
      <w:tblGrid>
        <w:gridCol w:w="1972"/>
        <w:gridCol w:w="4191"/>
        <w:gridCol w:w="2108"/>
        <w:gridCol w:w="1254"/>
        <w:gridCol w:w="1319"/>
        <w:gridCol w:w="2776"/>
      </w:tblGrid>
      <w:tr w:rsidR="0045495E" w:rsidRPr="0045495E" w14:paraId="04AA30E1" w14:textId="77777777" w:rsidTr="008C058B">
        <w:trPr>
          <w:trHeight w:val="312"/>
          <w:tblHeader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9D4B953" w14:textId="77777777" w:rsidR="0045495E" w:rsidRPr="0045495E" w:rsidRDefault="0045495E" w:rsidP="0045495E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b/>
                <w:bCs/>
                <w:color w:val="000000"/>
                <w:spacing w:val="-6"/>
                <w:kern w:val="0"/>
                <w:sz w:val="22"/>
                <w:lang w:bidi="ar"/>
              </w:rPr>
              <w:t>检查项目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0D68F66" w14:textId="77777777" w:rsidR="0045495E" w:rsidRPr="0045495E" w:rsidRDefault="0045495E" w:rsidP="0045495E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b/>
                <w:bCs/>
                <w:color w:val="000000"/>
                <w:spacing w:val="-6"/>
                <w:kern w:val="0"/>
                <w:sz w:val="22"/>
                <w:lang w:bidi="ar"/>
              </w:rPr>
              <w:t>检查重点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482B9F" w14:textId="77777777" w:rsidR="0045495E" w:rsidRPr="0045495E" w:rsidRDefault="0045495E" w:rsidP="0045495E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-6"/>
                <w:kern w:val="0"/>
                <w:sz w:val="22"/>
                <w:lang w:bidi="ar"/>
              </w:rPr>
            </w:pPr>
            <w:r w:rsidRPr="0045495E">
              <w:rPr>
                <w:rFonts w:ascii="仿宋" w:eastAsia="仿宋" w:hAnsi="仿宋" w:cs="仿宋" w:hint="eastAsia"/>
                <w:b/>
                <w:bCs/>
                <w:color w:val="000000"/>
                <w:spacing w:val="-6"/>
                <w:kern w:val="0"/>
                <w:sz w:val="22"/>
                <w:lang w:bidi="ar"/>
              </w:rPr>
              <w:t>检查结果</w:t>
            </w:r>
          </w:p>
          <w:p w14:paraId="35BE5E5C" w14:textId="77777777" w:rsidR="0045495E" w:rsidRPr="0045495E" w:rsidRDefault="0045495E" w:rsidP="0045495E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b/>
                <w:bCs/>
                <w:color w:val="000000"/>
                <w:spacing w:val="-6"/>
                <w:kern w:val="0"/>
                <w:sz w:val="22"/>
                <w:lang w:bidi="ar"/>
              </w:rPr>
              <w:t>（选项打√）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36C2F7" w14:textId="77777777" w:rsidR="0045495E" w:rsidRPr="0045495E" w:rsidRDefault="0045495E" w:rsidP="0045495E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b/>
                <w:bCs/>
                <w:color w:val="000000"/>
                <w:spacing w:val="-6"/>
                <w:kern w:val="0"/>
                <w:sz w:val="22"/>
                <w:lang w:bidi="ar"/>
              </w:rPr>
              <w:t>整改措施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6E26BE0" w14:textId="77777777" w:rsidR="0045495E" w:rsidRPr="0045495E" w:rsidRDefault="0045495E" w:rsidP="0045495E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b/>
                <w:bCs/>
                <w:color w:val="000000"/>
                <w:spacing w:val="-6"/>
                <w:kern w:val="0"/>
                <w:sz w:val="22"/>
                <w:lang w:bidi="ar"/>
              </w:rPr>
              <w:t>整改时间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514AA9" w14:textId="77777777" w:rsidR="0045495E" w:rsidRPr="0045495E" w:rsidRDefault="0045495E" w:rsidP="0045495E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b/>
                <w:bCs/>
                <w:color w:val="000000"/>
                <w:spacing w:val="-6"/>
                <w:kern w:val="0"/>
                <w:sz w:val="22"/>
                <w:lang w:bidi="ar"/>
              </w:rPr>
              <w:t>备注</w:t>
            </w:r>
          </w:p>
        </w:tc>
      </w:tr>
      <w:tr w:rsidR="0045495E" w:rsidRPr="0045495E" w14:paraId="08A7F5E6" w14:textId="77777777" w:rsidTr="008C058B">
        <w:trPr>
          <w:jc w:val="center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21E868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一、安全组织情况</w:t>
            </w:r>
          </w:p>
        </w:tc>
        <w:tc>
          <w:tcPr>
            <w:tcW w:w="41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DD87E3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1.安全（消防）制度制定、更新完善，且贴合本单位实际（含锂离子电池设备安全、实验室安全等专项制度）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B312D0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合格□　不合格□</w:t>
            </w:r>
          </w:p>
        </w:tc>
        <w:tc>
          <w:tcPr>
            <w:tcW w:w="125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E59F70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422587E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A99437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</w:tr>
      <w:tr w:rsidR="0045495E" w:rsidRPr="0045495E" w14:paraId="70DA14DF" w14:textId="77777777" w:rsidTr="008C058B">
        <w:trPr>
          <w:jc w:val="center"/>
        </w:trPr>
        <w:tc>
          <w:tcPr>
            <w:tcW w:w="19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912BF5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5020B6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2.安全（消防）教育常态化开展，涵盖消防安全、锂离子电池安全、实验室安全等内容，有完整记录、有实效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039D44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合格□　不合格□</w:t>
            </w:r>
          </w:p>
        </w:tc>
        <w:tc>
          <w:tcPr>
            <w:tcW w:w="12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0B5078E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BEFA1DC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3215581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</w:tr>
      <w:tr w:rsidR="0045495E" w:rsidRPr="0045495E" w14:paraId="1EECB925" w14:textId="77777777" w:rsidTr="008C058B">
        <w:trPr>
          <w:jc w:val="center"/>
        </w:trPr>
        <w:tc>
          <w:tcPr>
            <w:tcW w:w="19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F9523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E94FBB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3.安全责任层层落实，明确岗位责任人，有</w:t>
            </w:r>
            <w:proofErr w:type="gramStart"/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责任台</w:t>
            </w:r>
            <w:proofErr w:type="gramEnd"/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账，涵盖各重点区域、各安全环节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A4A80E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合格□　不合格□</w:t>
            </w:r>
          </w:p>
        </w:tc>
        <w:tc>
          <w:tcPr>
            <w:tcW w:w="12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CFE2DF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03F7148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E9C30E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</w:tr>
      <w:tr w:rsidR="0045495E" w:rsidRPr="0045495E" w14:paraId="3A166971" w14:textId="77777777" w:rsidTr="008C058B">
        <w:trPr>
          <w:jc w:val="center"/>
        </w:trPr>
        <w:tc>
          <w:tcPr>
            <w:tcW w:w="19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8777BC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二、消防安全情况</w:t>
            </w:r>
          </w:p>
        </w:tc>
        <w:tc>
          <w:tcPr>
            <w:tcW w:w="41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096973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1.疏散通道、安全出口通畅，无物品堆积、无堵塞、无锁闭（含地下车库、实验室、学生宿舍楼道等区域）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1F27E3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是□　否□</w:t>
            </w:r>
          </w:p>
        </w:tc>
        <w:tc>
          <w:tcPr>
            <w:tcW w:w="12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49F167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BED043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487DFF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</w:tr>
      <w:tr w:rsidR="0045495E" w:rsidRPr="0045495E" w14:paraId="152A3CDF" w14:textId="77777777" w:rsidTr="008C058B">
        <w:trPr>
          <w:jc w:val="center"/>
        </w:trPr>
        <w:tc>
          <w:tcPr>
            <w:tcW w:w="19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D7EAAC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527B0F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2.安全疏散指示标志、应急照明完好，无缺失、无损坏、无遮挡，高层楼宇、地下区域重点排查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47DF98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是□　否□</w:t>
            </w:r>
          </w:p>
        </w:tc>
        <w:tc>
          <w:tcPr>
            <w:tcW w:w="12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598855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D014F9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C1641C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</w:tr>
      <w:tr w:rsidR="0045495E" w:rsidRPr="0045495E" w14:paraId="22D32DB8" w14:textId="77777777" w:rsidTr="008C058B">
        <w:trPr>
          <w:jc w:val="center"/>
        </w:trPr>
        <w:tc>
          <w:tcPr>
            <w:tcW w:w="19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6E016B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392782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3.消防设施、器材和消防安全标志完好有效，消防器材前无遮挡、无堆放，有定期检查记录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AD8490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是□　否□</w:t>
            </w:r>
          </w:p>
        </w:tc>
        <w:tc>
          <w:tcPr>
            <w:tcW w:w="12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C35617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CA78A9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383D018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</w:tr>
      <w:tr w:rsidR="0045495E" w:rsidRPr="0045495E" w14:paraId="5FE357FF" w14:textId="77777777" w:rsidTr="008C058B">
        <w:trPr>
          <w:jc w:val="center"/>
        </w:trPr>
        <w:tc>
          <w:tcPr>
            <w:tcW w:w="19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8DAF35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87430B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4.燃气设备完好有效，有定期检查记录，无泄漏隐患（重点排查食堂、校内餐饮场所）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23DF15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是□　否□</w:t>
            </w:r>
          </w:p>
        </w:tc>
        <w:tc>
          <w:tcPr>
            <w:tcW w:w="12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31D330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97FB8E0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3E41417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（无燃气设备填“不涉及”）</w:t>
            </w:r>
          </w:p>
        </w:tc>
      </w:tr>
      <w:tr w:rsidR="0045495E" w:rsidRPr="0045495E" w14:paraId="242DD32F" w14:textId="77777777" w:rsidTr="008C058B">
        <w:trPr>
          <w:jc w:val="center"/>
        </w:trPr>
        <w:tc>
          <w:tcPr>
            <w:tcW w:w="19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B3C0D5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F97423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5.无违规存放易燃易爆危险品，</w:t>
            </w:r>
            <w:proofErr w:type="gramStart"/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危化品严格</w:t>
            </w:r>
            <w:proofErr w:type="gramEnd"/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落实专区、专柜、专人管理，台账清晰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E92481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是□　否□</w:t>
            </w:r>
          </w:p>
        </w:tc>
        <w:tc>
          <w:tcPr>
            <w:tcW w:w="12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2A2EC5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9512776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63C94A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（无</w:t>
            </w:r>
            <w:proofErr w:type="gramStart"/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危化品填</w:t>
            </w:r>
            <w:proofErr w:type="gramEnd"/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“不涉及”）</w:t>
            </w:r>
          </w:p>
        </w:tc>
      </w:tr>
      <w:tr w:rsidR="0045495E" w:rsidRPr="0045495E" w14:paraId="52CF0708" w14:textId="77777777" w:rsidTr="008C058B">
        <w:trPr>
          <w:jc w:val="center"/>
        </w:trPr>
        <w:tc>
          <w:tcPr>
            <w:tcW w:w="19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0B6780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8E6089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6.应急电动自行车按规定申请上牌，规范充电、停放，无“飞线充电”、私拉电线充电等违规行为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1A22BD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是□　否□</w:t>
            </w:r>
          </w:p>
        </w:tc>
        <w:tc>
          <w:tcPr>
            <w:tcW w:w="12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B384A1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8F3D168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B5501B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（无应急电动车填“不涉及”）</w:t>
            </w:r>
          </w:p>
        </w:tc>
      </w:tr>
      <w:tr w:rsidR="0045495E" w:rsidRPr="0045495E" w14:paraId="7A43B312" w14:textId="77777777" w:rsidTr="008C058B">
        <w:trPr>
          <w:trHeight w:hRule="exact" w:val="1191"/>
          <w:jc w:val="center"/>
        </w:trPr>
        <w:tc>
          <w:tcPr>
            <w:tcW w:w="19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4D950C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5BD0B8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7.无违规使用大功率电器、私拉乱接电线，电气线路无老化、破损现象（重点排查学生宿舍、实验室）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2D0ED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是□　否□</w:t>
            </w:r>
          </w:p>
        </w:tc>
        <w:tc>
          <w:tcPr>
            <w:tcW w:w="12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F5E2C6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099522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AAEC9B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</w:tr>
      <w:tr w:rsidR="0045495E" w:rsidRPr="0045495E" w14:paraId="44C66A2C" w14:textId="77777777" w:rsidTr="008C058B">
        <w:trPr>
          <w:trHeight w:hRule="exact" w:val="680"/>
          <w:jc w:val="center"/>
        </w:trPr>
        <w:tc>
          <w:tcPr>
            <w:tcW w:w="19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39C5A8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08B48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8.校内动火作业按规定申请许可，明确现场负责人，落实全程安全监管，有作业记录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CC2D6A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是□　否□</w:t>
            </w:r>
          </w:p>
        </w:tc>
        <w:tc>
          <w:tcPr>
            <w:tcW w:w="12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F6F055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66EC8E4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1DAEC4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（无动火作业填“不涉及”）</w:t>
            </w:r>
          </w:p>
        </w:tc>
      </w:tr>
      <w:tr w:rsidR="0045495E" w:rsidRPr="0045495E" w14:paraId="7400C64E" w14:textId="77777777" w:rsidTr="008C058B">
        <w:trPr>
          <w:trHeight w:hRule="exact" w:val="680"/>
          <w:jc w:val="center"/>
        </w:trPr>
        <w:tc>
          <w:tcPr>
            <w:tcW w:w="197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E3F314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F0F89E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9.责任区域内废弃杂物、塑料制品等易燃可燃物及时清理，无违规堆放（重点排查食堂后厨、实验室角落）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7EA1A2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是□　否□</w:t>
            </w:r>
          </w:p>
        </w:tc>
        <w:tc>
          <w:tcPr>
            <w:tcW w:w="12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D0BB4B1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1FD946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1DF0648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</w:tr>
      <w:tr w:rsidR="0045495E" w:rsidRPr="0045495E" w14:paraId="4F26DE8A" w14:textId="77777777" w:rsidTr="008C058B">
        <w:trPr>
          <w:trHeight w:hRule="exact" w:val="680"/>
          <w:jc w:val="center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C4897B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DB2A4B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10.常闭式防火门处于闭合状态，无违规开启、遮挡现象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F26DB1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是□　否□</w:t>
            </w:r>
          </w:p>
        </w:tc>
        <w:tc>
          <w:tcPr>
            <w:tcW w:w="12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66EF40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EF53CD2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12B2492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</w:tr>
      <w:tr w:rsidR="0045495E" w:rsidRPr="0045495E" w14:paraId="1342C1F2" w14:textId="77777777" w:rsidTr="008C058B">
        <w:trPr>
          <w:trHeight w:hRule="exact" w:val="680"/>
          <w:jc w:val="center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342462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648BAE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11.</w:t>
            </w:r>
            <w:proofErr w:type="gramStart"/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锂</w:t>
            </w:r>
            <w:proofErr w:type="gramEnd"/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离子电池设备安全管理到位，严格落实采购、存放、处置等相关要求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4F885F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是□　否□</w:t>
            </w:r>
          </w:p>
        </w:tc>
        <w:tc>
          <w:tcPr>
            <w:tcW w:w="12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2F8F83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A156C0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89EC80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（无相关设备填“不涉及”）</w:t>
            </w:r>
          </w:p>
        </w:tc>
      </w:tr>
      <w:tr w:rsidR="0045495E" w:rsidRPr="0045495E" w14:paraId="360FB241" w14:textId="77777777" w:rsidTr="008C058B">
        <w:trPr>
          <w:trHeight w:hRule="exact" w:val="680"/>
          <w:jc w:val="center"/>
        </w:trPr>
        <w:tc>
          <w:tcPr>
            <w:tcW w:w="19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17136B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三、实验室安全情况</w:t>
            </w:r>
          </w:p>
        </w:tc>
        <w:tc>
          <w:tcPr>
            <w:tcW w:w="41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50B3AF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1.环境整洁卫生，设备器材摆放整齐；</w:t>
            </w:r>
            <w:proofErr w:type="gramStart"/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危化品安全</w:t>
            </w:r>
            <w:proofErr w:type="gramEnd"/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存放，储存柜锁闭规范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0A02D0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是□　否□</w:t>
            </w:r>
          </w:p>
        </w:tc>
        <w:tc>
          <w:tcPr>
            <w:tcW w:w="12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11AC5EC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B27B8D7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EADC3B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（无实验室填“不涉及”）</w:t>
            </w:r>
          </w:p>
        </w:tc>
      </w:tr>
      <w:tr w:rsidR="0045495E" w:rsidRPr="0045495E" w14:paraId="07FA90C6" w14:textId="77777777" w:rsidTr="008C058B">
        <w:trPr>
          <w:trHeight w:hRule="exact" w:val="680"/>
          <w:jc w:val="center"/>
        </w:trPr>
        <w:tc>
          <w:tcPr>
            <w:tcW w:w="19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3633F8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746818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2.无私拉乱接电线、插线板串接使用，无裸露电线头，电源箱内外无堆物，电气使用规范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CA20A3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是□　否□</w:t>
            </w:r>
          </w:p>
        </w:tc>
        <w:tc>
          <w:tcPr>
            <w:tcW w:w="12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52BE5F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35DFBFB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98B23D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</w:tr>
      <w:tr w:rsidR="0045495E" w:rsidRPr="0045495E" w14:paraId="7CFAEF63" w14:textId="77777777" w:rsidTr="008C058B">
        <w:trPr>
          <w:trHeight w:hRule="exact" w:val="680"/>
          <w:jc w:val="center"/>
        </w:trPr>
        <w:tc>
          <w:tcPr>
            <w:tcW w:w="19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90C1C4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663AC4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3.有完整设备明细台账，工作人员持证上岗，有设备管理制度及维护保养记录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E964BE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是□　否□</w:t>
            </w:r>
          </w:p>
        </w:tc>
        <w:tc>
          <w:tcPr>
            <w:tcW w:w="12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CAAA75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7FA37C0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539944C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</w:tr>
      <w:tr w:rsidR="0045495E" w:rsidRPr="0045495E" w14:paraId="531E415A" w14:textId="77777777" w:rsidTr="008C058B">
        <w:trPr>
          <w:trHeight w:hRule="exact" w:val="680"/>
          <w:jc w:val="center"/>
        </w:trPr>
        <w:tc>
          <w:tcPr>
            <w:tcW w:w="19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BEA99E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7DE797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4.</w:t>
            </w:r>
            <w:proofErr w:type="gramStart"/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危化品</w:t>
            </w:r>
            <w:proofErr w:type="gramEnd"/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及贵重材料有明细台账，有规范存放、使用管理制度，工作人员持证上岗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2A79D9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是□　否□</w:t>
            </w:r>
          </w:p>
        </w:tc>
        <w:tc>
          <w:tcPr>
            <w:tcW w:w="12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916C8D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FE1438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5A8E9F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（无</w:t>
            </w:r>
            <w:proofErr w:type="gramStart"/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危化品填</w:t>
            </w:r>
            <w:proofErr w:type="gramEnd"/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“不涉及”）</w:t>
            </w:r>
          </w:p>
        </w:tc>
      </w:tr>
      <w:tr w:rsidR="0045495E" w:rsidRPr="0045495E" w14:paraId="340A9BC1" w14:textId="77777777" w:rsidTr="008C058B">
        <w:trPr>
          <w:trHeight w:hRule="exact" w:val="680"/>
          <w:jc w:val="center"/>
        </w:trPr>
        <w:tc>
          <w:tcPr>
            <w:tcW w:w="19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BE007F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25EA11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5.完整填写安全检查、巡检记录，常态</w:t>
            </w:r>
            <w:proofErr w:type="gramStart"/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化开展</w:t>
            </w:r>
            <w:proofErr w:type="gramEnd"/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师生实验室安全教育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917787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是□　否□</w:t>
            </w:r>
          </w:p>
        </w:tc>
        <w:tc>
          <w:tcPr>
            <w:tcW w:w="12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2A33882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ABB8B20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D5116F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</w:tr>
      <w:tr w:rsidR="0045495E" w:rsidRPr="0045495E" w14:paraId="3F5A6AD2" w14:textId="77777777" w:rsidTr="008C058B">
        <w:trPr>
          <w:trHeight w:hRule="exact" w:val="680"/>
          <w:jc w:val="center"/>
        </w:trPr>
        <w:tc>
          <w:tcPr>
            <w:tcW w:w="19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05F915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31566B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6.实验室应急器材（急救箱、防护用品等）完好可用，应急处置流程明确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CD4520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是□　否□</w:t>
            </w:r>
          </w:p>
        </w:tc>
        <w:tc>
          <w:tcPr>
            <w:tcW w:w="12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EE1B902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838081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E5BB98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</w:tr>
      <w:tr w:rsidR="0045495E" w:rsidRPr="0045495E" w14:paraId="33E3E8DB" w14:textId="77777777" w:rsidTr="008C058B">
        <w:trPr>
          <w:trHeight w:hRule="exact" w:val="680"/>
          <w:jc w:val="center"/>
        </w:trPr>
        <w:tc>
          <w:tcPr>
            <w:tcW w:w="19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C0C166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C827FE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7.科研教学用锂离子电池采购合</w:t>
            </w:r>
            <w:proofErr w:type="gramStart"/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，有相关检测报告并备案，废旧锂电池处置规范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B30F1E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是□　否□</w:t>
            </w:r>
          </w:p>
        </w:tc>
        <w:tc>
          <w:tcPr>
            <w:tcW w:w="12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57D58D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0A87264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9393CF2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（</w:t>
            </w:r>
            <w:proofErr w:type="gramStart"/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无科研</w:t>
            </w:r>
            <w:proofErr w:type="gramEnd"/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教学用锂电池填“不涉及”）</w:t>
            </w:r>
          </w:p>
        </w:tc>
      </w:tr>
      <w:tr w:rsidR="0045495E" w:rsidRPr="0045495E" w14:paraId="23CF380E" w14:textId="77777777" w:rsidTr="008C058B">
        <w:trPr>
          <w:jc w:val="center"/>
        </w:trPr>
        <w:tc>
          <w:tcPr>
            <w:tcW w:w="19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68E456" w14:textId="77777777" w:rsidR="0045495E" w:rsidRPr="0045495E" w:rsidRDefault="0045495E" w:rsidP="008C058B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lastRenderedPageBreak/>
              <w:t>四、安全生产及封闭管理情况</w:t>
            </w:r>
          </w:p>
        </w:tc>
        <w:tc>
          <w:tcPr>
            <w:tcW w:w="41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0C9BB8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1.门窗使用正常，无人值守场所（实验室、机房、库房、空置教室等）门窗锁闭可靠，无损坏、无松动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BED1EF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正常□　异常□</w:t>
            </w:r>
          </w:p>
        </w:tc>
        <w:tc>
          <w:tcPr>
            <w:tcW w:w="12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188B3D7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67F5E1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508A1C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（损坏情况备注）</w:t>
            </w:r>
          </w:p>
        </w:tc>
      </w:tr>
      <w:tr w:rsidR="0045495E" w:rsidRPr="0045495E" w14:paraId="7FD66458" w14:textId="77777777" w:rsidTr="008C058B">
        <w:trPr>
          <w:jc w:val="center"/>
        </w:trPr>
        <w:tc>
          <w:tcPr>
            <w:tcW w:w="19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A6296E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905195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2.电源使用正常，仪器设备落实断电保护措施，无长明灯、长待机现象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9674D5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正常□　异常□</w:t>
            </w:r>
          </w:p>
        </w:tc>
        <w:tc>
          <w:tcPr>
            <w:tcW w:w="12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0CCF98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884C73F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8DC8B3D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（损坏情况备注）</w:t>
            </w:r>
          </w:p>
        </w:tc>
      </w:tr>
      <w:tr w:rsidR="0045495E" w:rsidRPr="0045495E" w14:paraId="585C759C" w14:textId="77777777" w:rsidTr="008C058B">
        <w:trPr>
          <w:jc w:val="center"/>
        </w:trPr>
        <w:tc>
          <w:tcPr>
            <w:tcW w:w="19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D48538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079BEC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3.水源使用正常，水电气阀门关闭到位，管道完好无损，无滴漏现象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F579C3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正常□　异常□</w:t>
            </w:r>
          </w:p>
        </w:tc>
        <w:tc>
          <w:tcPr>
            <w:tcW w:w="12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4CFD30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89A01FD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74B21CD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（损坏情况备注）</w:t>
            </w:r>
          </w:p>
        </w:tc>
      </w:tr>
      <w:tr w:rsidR="0045495E" w:rsidRPr="0045495E" w14:paraId="1D029D16" w14:textId="77777777" w:rsidTr="008C058B">
        <w:trPr>
          <w:jc w:val="center"/>
        </w:trPr>
        <w:tc>
          <w:tcPr>
            <w:tcW w:w="19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18CE17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74230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4.气源使用正常，无泄漏隐患，有定期检查记录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A312C3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正常□　异常□</w:t>
            </w:r>
          </w:p>
        </w:tc>
        <w:tc>
          <w:tcPr>
            <w:tcW w:w="12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13AF30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83490F1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3A9327C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（无气源填“不涉及”，损坏情况备注）</w:t>
            </w:r>
          </w:p>
        </w:tc>
      </w:tr>
      <w:tr w:rsidR="0045495E" w:rsidRPr="0045495E" w14:paraId="404298B9" w14:textId="77777777" w:rsidTr="008C058B">
        <w:trPr>
          <w:jc w:val="center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5106E6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8257FC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5.“三关一闭”（关水、关电、关气、闭锁）制度执行到位，有检查记录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761B63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正常□　异常□</w:t>
            </w:r>
          </w:p>
        </w:tc>
        <w:tc>
          <w:tcPr>
            <w:tcW w:w="125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40591B0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4B2D5EC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C56F10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</w:tr>
      <w:tr w:rsidR="0045495E" w:rsidRPr="0045495E" w14:paraId="3B8E7150" w14:textId="77777777" w:rsidTr="008C058B">
        <w:trPr>
          <w:jc w:val="center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E9B7DD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3F7E25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6.施工现场管理规范，有安全警示标识，落实安全防护措施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D6F149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正常□　异常□</w:t>
            </w:r>
          </w:p>
        </w:tc>
        <w:tc>
          <w:tcPr>
            <w:tcW w:w="125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8F35EEE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B8DA009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3414F5D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（无施工现场填“不涉及”，相关情况备注）</w:t>
            </w:r>
          </w:p>
        </w:tc>
      </w:tr>
      <w:tr w:rsidR="0045495E" w:rsidRPr="0045495E" w14:paraId="5ED6C724" w14:textId="77777777" w:rsidTr="008C058B">
        <w:trPr>
          <w:jc w:val="center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9DCB53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8E1102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7.贵重物品、仪器设备存放安全，防范措施落实到位，有专人管理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F5C1C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正常□　异常□</w:t>
            </w:r>
          </w:p>
        </w:tc>
        <w:tc>
          <w:tcPr>
            <w:tcW w:w="125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EED649C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395E42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E1DC8C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</w:tr>
      <w:tr w:rsidR="0045495E" w:rsidRPr="0045495E" w14:paraId="296A27D9" w14:textId="77777777" w:rsidTr="008C058B">
        <w:trPr>
          <w:jc w:val="center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A29993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EA9304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8.楼顶、室外阳台露台、底楼通道门使用正常，无安全隐患，无违规占用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16C89C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正常□　异常□</w:t>
            </w:r>
          </w:p>
        </w:tc>
        <w:tc>
          <w:tcPr>
            <w:tcW w:w="125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1ADF70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FAB291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A12737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</w:tr>
      <w:tr w:rsidR="0045495E" w:rsidRPr="0045495E" w14:paraId="7581B434" w14:textId="77777777" w:rsidTr="008C058B">
        <w:trPr>
          <w:jc w:val="center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877284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1251F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_GB2312" w:hint="eastAsia"/>
                <w:spacing w:val="-6"/>
                <w:kern w:val="0"/>
                <w:sz w:val="20"/>
                <w:szCs w:val="32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9.长期运营设备管理规范、运行正常，有定期维护保养记录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39D0B4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正常□　异常□</w:t>
            </w:r>
          </w:p>
        </w:tc>
        <w:tc>
          <w:tcPr>
            <w:tcW w:w="125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087D4E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BBF32D" w14:textId="77777777" w:rsidR="0045495E" w:rsidRPr="0045495E" w:rsidRDefault="0045495E" w:rsidP="0045495E">
            <w:pPr>
              <w:rPr>
                <w:rFonts w:ascii="仿宋" w:eastAsia="仿宋" w:hAnsi="仿宋_GB2312" w:hint="eastAsia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6CD706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_GB2312" w:hint="eastAsia"/>
                <w:spacing w:val="-6"/>
                <w:kern w:val="0"/>
                <w:sz w:val="20"/>
                <w:szCs w:val="32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（相关情况备注）</w:t>
            </w:r>
          </w:p>
        </w:tc>
      </w:tr>
      <w:tr w:rsidR="0045495E" w:rsidRPr="0045495E" w14:paraId="7DF5C9A5" w14:textId="77777777" w:rsidTr="008C058B">
        <w:trPr>
          <w:jc w:val="center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B237C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BCF16F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_GB2312" w:hint="eastAsia"/>
                <w:spacing w:val="-6"/>
                <w:kern w:val="0"/>
                <w:sz w:val="20"/>
                <w:szCs w:val="32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10.校内商铺、小型餐饮点（如有）安全管理规范，符合消防安全要求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8721AB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_GB2312" w:hint="eastAsia"/>
                <w:spacing w:val="-6"/>
                <w:kern w:val="0"/>
                <w:sz w:val="20"/>
                <w:szCs w:val="32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正常□　异常□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2357A4" w14:textId="77777777" w:rsidR="0045495E" w:rsidRPr="0045495E" w:rsidRDefault="0045495E" w:rsidP="0045495E">
            <w:pPr>
              <w:rPr>
                <w:rFonts w:ascii="仿宋" w:eastAsia="仿宋" w:hAnsi="仿宋_GB2312" w:hint="eastAsia"/>
                <w:spacing w:val="-6"/>
                <w:kern w:val="0"/>
                <w:sz w:val="20"/>
                <w:szCs w:val="3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E60319" w14:textId="77777777" w:rsidR="0045495E" w:rsidRPr="0045495E" w:rsidRDefault="0045495E" w:rsidP="0045495E">
            <w:pPr>
              <w:rPr>
                <w:rFonts w:ascii="仿宋" w:eastAsia="仿宋" w:hAnsi="仿宋_GB2312" w:hint="eastAsia"/>
                <w:spacing w:val="-6"/>
                <w:kern w:val="0"/>
                <w:sz w:val="20"/>
                <w:szCs w:val="32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11ABB9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_GB2312" w:hint="eastAsia"/>
                <w:spacing w:val="-6"/>
                <w:kern w:val="0"/>
                <w:sz w:val="20"/>
                <w:szCs w:val="32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（无相关场所填“不涉及”）</w:t>
            </w:r>
          </w:p>
        </w:tc>
      </w:tr>
      <w:tr w:rsidR="0045495E" w:rsidRPr="0045495E" w14:paraId="17B98614" w14:textId="77777777" w:rsidTr="008C058B">
        <w:trPr>
          <w:jc w:val="center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45BF4B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C87FED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11. 除草机等电动作业设备单独管理，落实“专业存放、专人值守”，不与电动</w:t>
            </w:r>
            <w:proofErr w:type="gramStart"/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自行车混管</w:t>
            </w:r>
            <w:proofErr w:type="gram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E0A594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正常□　异常□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3CE99E" w14:textId="77777777" w:rsidR="0045495E" w:rsidRPr="0045495E" w:rsidRDefault="0045495E" w:rsidP="0045495E">
            <w:pPr>
              <w:rPr>
                <w:rFonts w:ascii="仿宋" w:eastAsia="仿宋" w:hAnsi="仿宋_GB2312" w:hint="eastAsia"/>
                <w:spacing w:val="-6"/>
                <w:kern w:val="0"/>
                <w:sz w:val="20"/>
                <w:szCs w:val="3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DB3DD9" w14:textId="77777777" w:rsidR="0045495E" w:rsidRPr="0045495E" w:rsidRDefault="0045495E" w:rsidP="0045495E">
            <w:pPr>
              <w:rPr>
                <w:rFonts w:ascii="仿宋" w:eastAsia="仿宋" w:hAnsi="仿宋_GB2312" w:hint="eastAsia"/>
                <w:spacing w:val="-6"/>
                <w:kern w:val="0"/>
                <w:sz w:val="20"/>
                <w:szCs w:val="32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07371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（无相关设备填“不涉及”）</w:t>
            </w:r>
          </w:p>
        </w:tc>
      </w:tr>
      <w:tr w:rsidR="0045495E" w:rsidRPr="0045495E" w14:paraId="1C8ADA2F" w14:textId="77777777" w:rsidTr="008C058B">
        <w:trPr>
          <w:jc w:val="center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596071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五、值班落实情况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D5AB36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1.五一假期值班安排制定到位，值班人员在岗在位，应急处置预案完善并落实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16207D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是□　否□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E94E81" w14:textId="77777777" w:rsidR="0045495E" w:rsidRPr="0045495E" w:rsidRDefault="0045495E" w:rsidP="0045495E">
            <w:pPr>
              <w:rPr>
                <w:rFonts w:ascii="仿宋" w:eastAsia="仿宋" w:hAnsi="仿宋_GB2312" w:hint="eastAsia"/>
                <w:spacing w:val="-6"/>
                <w:kern w:val="0"/>
                <w:sz w:val="20"/>
                <w:szCs w:val="3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755E57" w14:textId="77777777" w:rsidR="0045495E" w:rsidRPr="0045495E" w:rsidRDefault="0045495E" w:rsidP="0045495E">
            <w:pPr>
              <w:rPr>
                <w:rFonts w:ascii="仿宋" w:eastAsia="仿宋" w:hAnsi="仿宋_GB2312" w:hint="eastAsia"/>
                <w:spacing w:val="-6"/>
                <w:kern w:val="0"/>
                <w:sz w:val="20"/>
                <w:szCs w:val="32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B10147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（请附值班人员表）</w:t>
            </w:r>
          </w:p>
        </w:tc>
      </w:tr>
      <w:tr w:rsidR="0045495E" w:rsidRPr="0045495E" w14:paraId="120C6D4E" w14:textId="77777777" w:rsidTr="008C058B">
        <w:trPr>
          <w:trHeight w:val="521"/>
          <w:jc w:val="center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E10B4D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B54B9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2.五一假期期间各类团体活动、校外实践活动按规定报备审批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6E2F8D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是□　否□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22EEE3" w14:textId="77777777" w:rsidR="0045495E" w:rsidRPr="0045495E" w:rsidRDefault="0045495E" w:rsidP="0045495E">
            <w:pPr>
              <w:rPr>
                <w:rFonts w:ascii="仿宋" w:eastAsia="仿宋" w:hAnsi="仿宋_GB2312" w:hint="eastAsia"/>
                <w:spacing w:val="-6"/>
                <w:kern w:val="0"/>
                <w:sz w:val="20"/>
                <w:szCs w:val="3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338349" w14:textId="77777777" w:rsidR="0045495E" w:rsidRPr="0045495E" w:rsidRDefault="0045495E" w:rsidP="0045495E">
            <w:pPr>
              <w:rPr>
                <w:rFonts w:ascii="仿宋" w:eastAsia="仿宋" w:hAnsi="仿宋_GB2312" w:hint="eastAsia"/>
                <w:spacing w:val="-6"/>
                <w:kern w:val="0"/>
                <w:sz w:val="20"/>
                <w:szCs w:val="32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405511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（活动名称、时间等详见备注，无活动填“不涉及”）</w:t>
            </w:r>
          </w:p>
        </w:tc>
      </w:tr>
      <w:tr w:rsidR="0045495E" w:rsidRPr="0045495E" w14:paraId="721A8109" w14:textId="77777777" w:rsidTr="008C058B">
        <w:trPr>
          <w:trHeight w:val="662"/>
          <w:jc w:val="center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CA1432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7560E3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3.值班电话24小时畅通，有完整值班记录、应急处置记录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12AA13" w14:textId="77777777" w:rsidR="0045495E" w:rsidRPr="0045495E" w:rsidRDefault="0045495E" w:rsidP="0045495E">
            <w:pPr>
              <w:widowControl/>
              <w:jc w:val="left"/>
              <w:rPr>
                <w:rFonts w:ascii="仿宋_GB2312" w:eastAsia="仿宋_GB2312" w:hAnsi="仿宋_GB2312" w:hint="eastAsia"/>
                <w:spacing w:val="-6"/>
                <w:kern w:val="0"/>
                <w:sz w:val="32"/>
                <w:szCs w:val="32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是□　否□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1381EE" w14:textId="77777777" w:rsidR="0045495E" w:rsidRPr="0045495E" w:rsidRDefault="0045495E" w:rsidP="0045495E">
            <w:pPr>
              <w:rPr>
                <w:rFonts w:ascii="仿宋" w:eastAsia="仿宋" w:hAnsi="仿宋_GB2312" w:hint="eastAsia"/>
                <w:spacing w:val="-6"/>
                <w:kern w:val="0"/>
                <w:sz w:val="20"/>
                <w:szCs w:val="3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6C5802" w14:textId="77777777" w:rsidR="0045495E" w:rsidRPr="0045495E" w:rsidRDefault="0045495E" w:rsidP="0045495E">
            <w:pPr>
              <w:rPr>
                <w:rFonts w:ascii="仿宋_GB2312" w:eastAsia="仿宋_GB2312" w:hAnsi="仿宋_GB2312" w:hint="eastAsia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7928AD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</w:p>
        </w:tc>
      </w:tr>
      <w:tr w:rsidR="0045495E" w:rsidRPr="0045495E" w14:paraId="32EF08CE" w14:textId="77777777" w:rsidTr="008C058B">
        <w:trPr>
          <w:trHeight w:val="662"/>
          <w:jc w:val="center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D530C6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六、人身财产情况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BD1B88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1.五一假期期间留宿学生管理到位，有登记、有监管，开展假期安全教育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D61722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是□　否□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424E63" w14:textId="77777777" w:rsidR="0045495E" w:rsidRPr="0045495E" w:rsidRDefault="0045495E" w:rsidP="0045495E">
            <w:pPr>
              <w:rPr>
                <w:rFonts w:ascii="仿宋" w:eastAsia="仿宋" w:hAnsi="仿宋_GB2312" w:hint="eastAsia"/>
                <w:spacing w:val="-6"/>
                <w:kern w:val="0"/>
                <w:sz w:val="20"/>
                <w:szCs w:val="3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C62068" w14:textId="77777777" w:rsidR="0045495E" w:rsidRPr="0045495E" w:rsidRDefault="0045495E" w:rsidP="0045495E">
            <w:pPr>
              <w:rPr>
                <w:rFonts w:ascii="仿宋_GB2312" w:eastAsia="仿宋_GB2312" w:hAnsi="仿宋_GB2312" w:hint="eastAsia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D5F399" w14:textId="0735196A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（留校学生数量：＿＿＿＿＿，无留校学生填“不涉及”）</w:t>
            </w:r>
          </w:p>
        </w:tc>
      </w:tr>
      <w:tr w:rsidR="0045495E" w:rsidRPr="0045495E" w14:paraId="6B4A7673" w14:textId="77777777" w:rsidTr="008C058B">
        <w:trPr>
          <w:trHeight w:val="662"/>
          <w:jc w:val="center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1979D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0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920E2B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2.已对师生开展反诈骗、消防安全、假期出行安全、锂离子电池安全等安全教育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3660EF" w14:textId="77777777" w:rsidR="0045495E" w:rsidRPr="0045495E" w:rsidRDefault="0045495E" w:rsidP="0045495E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是□　否□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19E73" w14:textId="77777777" w:rsidR="0045495E" w:rsidRPr="0045495E" w:rsidRDefault="0045495E" w:rsidP="0045495E">
            <w:pPr>
              <w:rPr>
                <w:rFonts w:ascii="仿宋" w:eastAsia="仿宋" w:hAnsi="仿宋_GB2312" w:hint="eastAsia"/>
                <w:spacing w:val="-6"/>
                <w:kern w:val="0"/>
                <w:sz w:val="20"/>
                <w:szCs w:val="3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984B4B" w14:textId="77777777" w:rsidR="0045495E" w:rsidRPr="0045495E" w:rsidRDefault="0045495E" w:rsidP="0045495E">
            <w:pPr>
              <w:rPr>
                <w:rFonts w:ascii="仿宋_GB2312" w:eastAsia="仿宋_GB2312" w:hAnsi="仿宋_GB2312" w:hint="eastAsia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8D217D" w14:textId="77777777" w:rsidR="0045495E" w:rsidRPr="0045495E" w:rsidRDefault="0045495E" w:rsidP="0045495E">
            <w:pP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</w:p>
        </w:tc>
      </w:tr>
      <w:tr w:rsidR="008C058B" w:rsidRPr="0045495E" w14:paraId="743BC0F0" w14:textId="77777777" w:rsidTr="008C058B">
        <w:trPr>
          <w:trHeight w:val="662"/>
          <w:jc w:val="center"/>
        </w:trPr>
        <w:tc>
          <w:tcPr>
            <w:tcW w:w="8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0F2BC4" w14:textId="2AE0A560" w:rsidR="008C058B" w:rsidRPr="0045495E" w:rsidRDefault="008C058B" w:rsidP="0045495E">
            <w:pP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七、单位紧急联络人</w:t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0EBB7E" w14:textId="77777777" w:rsidR="008C058B" w:rsidRPr="0045495E" w:rsidRDefault="008C058B" w:rsidP="0045495E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 w:rsidRPr="0045495E"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联络方式（电话）</w:t>
            </w:r>
          </w:p>
        </w:tc>
      </w:tr>
    </w:tbl>
    <w:p w14:paraId="3365B43E" w14:textId="77777777" w:rsidR="0045495E" w:rsidRPr="0045495E" w:rsidRDefault="0045495E" w:rsidP="008C058B"/>
    <w:p w14:paraId="5FC08E81" w14:textId="77777777" w:rsidR="0045495E" w:rsidRPr="0045495E" w:rsidRDefault="0045495E" w:rsidP="0045495E">
      <w:pPr>
        <w:widowControl/>
        <w:spacing w:line="560" w:lineRule="exact"/>
        <w:jc w:val="left"/>
        <w:outlineLvl w:val="2"/>
        <w:rPr>
          <w:rFonts w:ascii="楷体" w:eastAsia="楷体" w:hAnsi="楷体" w:cs="仿宋" w:hint="eastAsia"/>
          <w:kern w:val="0"/>
          <w:sz w:val="32"/>
          <w:szCs w:val="32"/>
        </w:rPr>
      </w:pPr>
      <w:r w:rsidRPr="0045495E">
        <w:rPr>
          <w:rFonts w:ascii="楷体" w:eastAsia="楷体" w:hAnsi="楷体" w:cs="仿宋" w:hint="eastAsia"/>
          <w:kern w:val="0"/>
          <w:sz w:val="32"/>
          <w:szCs w:val="32"/>
        </w:rPr>
        <w:t>填表说明：</w:t>
      </w:r>
    </w:p>
    <w:p w14:paraId="7927DED9" w14:textId="77777777" w:rsidR="0045495E" w:rsidRPr="0045495E" w:rsidRDefault="0045495E" w:rsidP="0045495E">
      <w:pPr>
        <w:widowControl/>
        <w:jc w:val="left"/>
        <w:rPr>
          <w:rFonts w:ascii="楷体" w:eastAsia="楷体" w:hAnsi="楷体" w:cs="仿宋" w:hint="eastAsia"/>
          <w:spacing w:val="-6"/>
          <w:kern w:val="0"/>
          <w:sz w:val="32"/>
          <w:szCs w:val="32"/>
        </w:rPr>
      </w:pPr>
      <w:r w:rsidRPr="0045495E">
        <w:rPr>
          <w:rFonts w:ascii="楷体" w:eastAsia="楷体" w:hAnsi="楷体" w:cs="仿宋" w:hint="eastAsia"/>
          <w:spacing w:val="-6"/>
          <w:kern w:val="0"/>
          <w:sz w:val="24"/>
          <w:szCs w:val="24"/>
          <w:lang w:bidi="ar"/>
        </w:rPr>
        <w:t>1. 各单位如不涉及相关条款，可不勾选，并在备注栏注明“不涉及”；</w:t>
      </w:r>
    </w:p>
    <w:p w14:paraId="099D31EE" w14:textId="77777777" w:rsidR="0045495E" w:rsidRPr="0045495E" w:rsidRDefault="0045495E" w:rsidP="0045495E">
      <w:pPr>
        <w:widowControl/>
        <w:jc w:val="left"/>
        <w:rPr>
          <w:rFonts w:ascii="楷体" w:eastAsia="楷体" w:hAnsi="楷体" w:cs="仿宋" w:hint="eastAsia"/>
          <w:spacing w:val="-6"/>
          <w:kern w:val="0"/>
          <w:sz w:val="32"/>
          <w:szCs w:val="32"/>
        </w:rPr>
      </w:pPr>
      <w:r w:rsidRPr="0045495E">
        <w:rPr>
          <w:rFonts w:ascii="楷体" w:eastAsia="楷体" w:hAnsi="楷体" w:cs="仿宋" w:hint="eastAsia"/>
          <w:spacing w:val="-6"/>
          <w:kern w:val="0"/>
          <w:sz w:val="24"/>
          <w:szCs w:val="24"/>
          <w:lang w:bidi="ar"/>
        </w:rPr>
        <w:t>2. 检查结果为“不合格”“否”“异常”的，须详细填写整改措施及整改时间，确保隐患整改闭环，不留死角；</w:t>
      </w:r>
    </w:p>
    <w:p w14:paraId="2D384437" w14:textId="77777777" w:rsidR="008C058B" w:rsidRDefault="0045495E" w:rsidP="0045495E">
      <w:pPr>
        <w:widowControl/>
        <w:jc w:val="left"/>
        <w:rPr>
          <w:rFonts w:ascii="楷体" w:eastAsia="楷体" w:hAnsi="楷体" w:cs="仿宋" w:hint="eastAsia"/>
          <w:spacing w:val="-6"/>
          <w:kern w:val="0"/>
          <w:sz w:val="24"/>
          <w:szCs w:val="24"/>
          <w:lang w:bidi="ar"/>
        </w:rPr>
      </w:pPr>
      <w:r w:rsidRPr="0045495E">
        <w:rPr>
          <w:rFonts w:ascii="楷体" w:eastAsia="楷体" w:hAnsi="楷体" w:cs="仿宋" w:hint="eastAsia"/>
          <w:spacing w:val="-6"/>
          <w:kern w:val="0"/>
          <w:sz w:val="24"/>
          <w:szCs w:val="24"/>
          <w:lang w:bidi="ar"/>
        </w:rPr>
        <w:t>3. 本表须经单位负责人审核签字并加盖单位公章后，与自查报告一并按通知要求时限（2026年4月29日17:00前）报送至后勤</w:t>
      </w:r>
    </w:p>
    <w:p w14:paraId="6E913E1E" w14:textId="010162CF" w:rsidR="0045495E" w:rsidRPr="0045495E" w:rsidRDefault="0045495E" w:rsidP="008C058B">
      <w:pPr>
        <w:widowControl/>
        <w:jc w:val="left"/>
        <w:rPr>
          <w:rFonts w:ascii="楷体" w:eastAsia="楷体" w:hAnsi="楷体" w:cs="仿宋" w:hint="eastAsia"/>
          <w:spacing w:val="-6"/>
          <w:kern w:val="0"/>
          <w:sz w:val="32"/>
          <w:szCs w:val="32"/>
        </w:rPr>
      </w:pPr>
      <w:r w:rsidRPr="0045495E">
        <w:rPr>
          <w:rFonts w:ascii="楷体" w:eastAsia="楷体" w:hAnsi="楷体" w:cs="仿宋" w:hint="eastAsia"/>
          <w:spacing w:val="-6"/>
          <w:kern w:val="0"/>
          <w:sz w:val="24"/>
          <w:szCs w:val="24"/>
          <w:lang w:bidi="ar"/>
        </w:rPr>
        <w:t>综合楼三楼办公室（联系人：夏思；联系电话：18918026750）；</w:t>
      </w:r>
    </w:p>
    <w:p w14:paraId="5508E9C0" w14:textId="77777777" w:rsidR="0045495E" w:rsidRPr="0045495E" w:rsidRDefault="0045495E" w:rsidP="0045495E">
      <w:pPr>
        <w:widowControl/>
        <w:jc w:val="left"/>
        <w:rPr>
          <w:rFonts w:ascii="楷体" w:eastAsia="楷体" w:hAnsi="楷体" w:cs="仿宋" w:hint="eastAsia"/>
          <w:spacing w:val="-6"/>
          <w:kern w:val="0"/>
          <w:sz w:val="32"/>
          <w:szCs w:val="32"/>
        </w:rPr>
      </w:pPr>
      <w:r w:rsidRPr="0045495E">
        <w:rPr>
          <w:rFonts w:ascii="楷体" w:eastAsia="楷体" w:hAnsi="楷体" w:cs="仿宋" w:hint="eastAsia"/>
          <w:spacing w:val="-6"/>
          <w:kern w:val="0"/>
          <w:sz w:val="24"/>
          <w:szCs w:val="24"/>
          <w:lang w:bidi="ar"/>
        </w:rPr>
        <w:t>4. 各二级学院须同步报送留校学生安全管理</w:t>
      </w:r>
      <w:proofErr w:type="gramStart"/>
      <w:r w:rsidRPr="0045495E">
        <w:rPr>
          <w:rFonts w:ascii="楷体" w:eastAsia="楷体" w:hAnsi="楷体" w:cs="仿宋" w:hint="eastAsia"/>
          <w:spacing w:val="-6"/>
          <w:kern w:val="0"/>
          <w:sz w:val="24"/>
          <w:szCs w:val="24"/>
          <w:lang w:bidi="ar"/>
        </w:rPr>
        <w:t>台账及假期</w:t>
      </w:r>
      <w:proofErr w:type="gramEnd"/>
      <w:r w:rsidRPr="0045495E">
        <w:rPr>
          <w:rFonts w:ascii="楷体" w:eastAsia="楷体" w:hAnsi="楷体" w:cs="仿宋" w:hint="eastAsia"/>
          <w:spacing w:val="-6"/>
          <w:kern w:val="0"/>
          <w:sz w:val="24"/>
          <w:szCs w:val="24"/>
          <w:lang w:bidi="ar"/>
        </w:rPr>
        <w:t>值班表，确保内容真实、完整，不得迟报、漏报、瞒报；</w:t>
      </w:r>
    </w:p>
    <w:p w14:paraId="51FC5778" w14:textId="77777777" w:rsidR="0045495E" w:rsidRPr="0045495E" w:rsidRDefault="0045495E" w:rsidP="0045495E">
      <w:pPr>
        <w:widowControl/>
        <w:jc w:val="left"/>
        <w:rPr>
          <w:rFonts w:ascii="楷体" w:eastAsia="楷体" w:hAnsi="楷体" w:cs="仿宋" w:hint="eastAsia"/>
          <w:spacing w:val="-6"/>
          <w:kern w:val="0"/>
          <w:sz w:val="32"/>
          <w:szCs w:val="32"/>
        </w:rPr>
      </w:pPr>
      <w:r w:rsidRPr="0045495E">
        <w:rPr>
          <w:rFonts w:ascii="楷体" w:eastAsia="楷体" w:hAnsi="楷体" w:cs="仿宋" w:hint="eastAsia"/>
          <w:spacing w:val="-6"/>
          <w:kern w:val="0"/>
          <w:sz w:val="24"/>
          <w:szCs w:val="24"/>
          <w:lang w:bidi="ar"/>
        </w:rPr>
        <w:t xml:space="preserve">5. </w:t>
      </w:r>
      <w:proofErr w:type="gramStart"/>
      <w:r w:rsidRPr="0045495E">
        <w:rPr>
          <w:rFonts w:ascii="楷体" w:eastAsia="楷体" w:hAnsi="楷体" w:cs="仿宋" w:hint="eastAsia"/>
          <w:spacing w:val="-6"/>
          <w:kern w:val="0"/>
          <w:sz w:val="24"/>
          <w:szCs w:val="24"/>
          <w:lang w:bidi="ar"/>
        </w:rPr>
        <w:t>锂</w:t>
      </w:r>
      <w:proofErr w:type="gramEnd"/>
      <w:r w:rsidRPr="0045495E">
        <w:rPr>
          <w:rFonts w:ascii="楷体" w:eastAsia="楷体" w:hAnsi="楷体" w:cs="仿宋" w:hint="eastAsia"/>
          <w:spacing w:val="-6"/>
          <w:kern w:val="0"/>
          <w:sz w:val="24"/>
          <w:szCs w:val="24"/>
          <w:lang w:bidi="ar"/>
        </w:rPr>
        <w:t>离子电池设备安全相关检查项，须严格对照学校通知要求，如实排查、填报，确保采购、存放、处置等环节合</w:t>
      </w:r>
      <w:proofErr w:type="gramStart"/>
      <w:r w:rsidRPr="0045495E">
        <w:rPr>
          <w:rFonts w:ascii="楷体" w:eastAsia="楷体" w:hAnsi="楷体" w:cs="仿宋" w:hint="eastAsia"/>
          <w:spacing w:val="-6"/>
          <w:kern w:val="0"/>
          <w:sz w:val="24"/>
          <w:szCs w:val="24"/>
          <w:lang w:bidi="ar"/>
        </w:rPr>
        <w:t>规</w:t>
      </w:r>
      <w:proofErr w:type="gramEnd"/>
      <w:r w:rsidRPr="0045495E">
        <w:rPr>
          <w:rFonts w:ascii="楷体" w:eastAsia="楷体" w:hAnsi="楷体" w:cs="仿宋" w:hint="eastAsia"/>
          <w:spacing w:val="-6"/>
          <w:kern w:val="0"/>
          <w:sz w:val="24"/>
          <w:szCs w:val="24"/>
          <w:lang w:bidi="ar"/>
        </w:rPr>
        <w:t>。</w:t>
      </w:r>
    </w:p>
    <w:p w14:paraId="58B485F0" w14:textId="77777777" w:rsidR="0045495E" w:rsidRPr="0045495E" w:rsidRDefault="0045495E" w:rsidP="0045495E">
      <w:pPr>
        <w:widowControl/>
        <w:rPr>
          <w:rFonts w:eastAsia="仿宋_GB2312" w:cs="仿宋_GB2312"/>
          <w:spacing w:val="-6"/>
          <w:kern w:val="0"/>
          <w:sz w:val="32"/>
          <w:szCs w:val="32"/>
        </w:rPr>
      </w:pPr>
    </w:p>
    <w:p w14:paraId="0FB540EB" w14:textId="77777777" w:rsidR="00C1413D" w:rsidRPr="00164EDB" w:rsidRDefault="00C1413D" w:rsidP="00164EDB">
      <w:pPr>
        <w:spacing w:line="20" w:lineRule="exact"/>
        <w:ind w:firstLine="646"/>
        <w:rPr>
          <w:rFonts w:ascii="仿宋" w:eastAsia="仿宋" w:hAnsi="仿宋" w:hint="eastAsia"/>
          <w:sz w:val="32"/>
          <w:szCs w:val="32"/>
        </w:rPr>
      </w:pPr>
    </w:p>
    <w:sectPr w:rsidR="00C1413D" w:rsidRPr="00164EDB" w:rsidSect="0085762D">
      <w:footerReference w:type="even" r:id="rId7"/>
      <w:footerReference w:type="default" r:id="rId8"/>
      <w:pgSz w:w="16838" w:h="11906" w:orient="landscape"/>
      <w:pgMar w:top="1134" w:right="2098" w:bottom="1134" w:left="1985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D95C" w14:textId="77777777" w:rsidR="005B37CE" w:rsidRDefault="005B37CE">
      <w:r>
        <w:separator/>
      </w:r>
    </w:p>
  </w:endnote>
  <w:endnote w:type="continuationSeparator" w:id="0">
    <w:p w14:paraId="42B3423D" w14:textId="77777777" w:rsidR="005B37CE" w:rsidRDefault="005B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BCBC" w14:textId="77777777" w:rsidR="00C1413D" w:rsidRPr="009C0F94" w:rsidRDefault="009C0F94" w:rsidP="009C0F94">
    <w:pPr>
      <w:pStyle w:val="a5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</w:t>
    </w:r>
    <w:r w:rsidR="00D62D28"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="00D62D28" w:rsidRPr="000503F9">
      <w:rPr>
        <w:sz w:val="28"/>
        <w:szCs w:val="28"/>
      </w:rPr>
      <w:fldChar w:fldCharType="separate"/>
    </w:r>
    <w:r w:rsidR="00385046">
      <w:rPr>
        <w:noProof/>
        <w:sz w:val="28"/>
        <w:szCs w:val="28"/>
      </w:rPr>
      <w:t>6</w:t>
    </w:r>
    <w:r w:rsidR="00D62D28" w:rsidRPr="000503F9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 w:rsidRPr="000503F9"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8340" w14:textId="77777777" w:rsidR="00C1413D" w:rsidRPr="003F4565" w:rsidRDefault="003F4565" w:rsidP="003F4565">
    <w:pPr>
      <w:pStyle w:val="a5"/>
      <w:jc w:val="right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D62D28"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="00D62D28" w:rsidRPr="000503F9">
      <w:rPr>
        <w:sz w:val="28"/>
        <w:szCs w:val="28"/>
      </w:rPr>
      <w:fldChar w:fldCharType="separate"/>
    </w:r>
    <w:r w:rsidR="00385046">
      <w:rPr>
        <w:noProof/>
        <w:sz w:val="28"/>
        <w:szCs w:val="28"/>
      </w:rPr>
      <w:t>7</w:t>
    </w:r>
    <w:r w:rsidR="00D62D28" w:rsidRPr="000503F9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 w:rsidRPr="000503F9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FFBE" w14:textId="77777777" w:rsidR="005B37CE" w:rsidRDefault="005B37CE">
      <w:r>
        <w:separator/>
      </w:r>
    </w:p>
  </w:footnote>
  <w:footnote w:type="continuationSeparator" w:id="0">
    <w:p w14:paraId="0A845465" w14:textId="77777777" w:rsidR="005B37CE" w:rsidRDefault="005B3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7F006C"/>
    <w:multiLevelType w:val="multilevel"/>
    <w:tmpl w:val="734CCF8A"/>
    <w:lvl w:ilvl="0">
      <w:start w:val="1"/>
      <w:numFmt w:val="taiwaneseCounting"/>
      <w:suff w:val="nothing"/>
      <w:lvlText w:val="（%1）"/>
      <w:lvlJc w:val="left"/>
      <w:pPr>
        <w:ind w:left="0" w:firstLine="640"/>
      </w:pPr>
      <w:rPr>
        <w:rFonts w:hint="eastAsia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E0C01B79"/>
    <w:multiLevelType w:val="multilevel"/>
    <w:tmpl w:val="82C42808"/>
    <w:lvl w:ilvl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8F96688"/>
    <w:multiLevelType w:val="multilevel"/>
    <w:tmpl w:val="B3786EFE"/>
    <w:lvl w:ilvl="0">
      <w:start w:val="1"/>
      <w:numFmt w:val="taiwaneseCounting"/>
      <w:suff w:val="nothing"/>
      <w:lvlText w:val="（%1）"/>
      <w:lvlJc w:val="left"/>
      <w:pPr>
        <w:ind w:left="0" w:firstLine="640"/>
      </w:pPr>
      <w:rPr>
        <w:rFonts w:hint="eastAsia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BF56542"/>
    <w:multiLevelType w:val="singleLevel"/>
    <w:tmpl w:val="4BF5654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7FF5C2DC"/>
    <w:multiLevelType w:val="multilevel"/>
    <w:tmpl w:val="4F48D9A4"/>
    <w:lvl w:ilvl="0">
      <w:start w:val="1"/>
      <w:numFmt w:val="taiwaneseCounting"/>
      <w:suff w:val="nothing"/>
      <w:lvlText w:val="（%1）"/>
      <w:lvlJc w:val="left"/>
      <w:pPr>
        <w:ind w:left="0" w:firstLine="640"/>
      </w:pPr>
      <w:rPr>
        <w:rFonts w:hint="eastAsia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363554183">
    <w:abstractNumId w:val="3"/>
  </w:num>
  <w:num w:numId="2" w16cid:durableId="87889130">
    <w:abstractNumId w:val="1"/>
  </w:num>
  <w:num w:numId="3" w16cid:durableId="2117631692">
    <w:abstractNumId w:val="4"/>
  </w:num>
  <w:num w:numId="4" w16cid:durableId="1255818601">
    <w:abstractNumId w:val="0"/>
  </w:num>
  <w:num w:numId="5" w16cid:durableId="1321883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7A0"/>
    <w:rsid w:val="00006BBF"/>
    <w:rsid w:val="00010ACA"/>
    <w:rsid w:val="0001396E"/>
    <w:rsid w:val="00017ADB"/>
    <w:rsid w:val="00031D1F"/>
    <w:rsid w:val="0003420F"/>
    <w:rsid w:val="000360C2"/>
    <w:rsid w:val="0004372A"/>
    <w:rsid w:val="00044441"/>
    <w:rsid w:val="00047457"/>
    <w:rsid w:val="00047DA3"/>
    <w:rsid w:val="00047F14"/>
    <w:rsid w:val="000503F9"/>
    <w:rsid w:val="00050828"/>
    <w:rsid w:val="00052072"/>
    <w:rsid w:val="000528FD"/>
    <w:rsid w:val="00056B0E"/>
    <w:rsid w:val="00056BDC"/>
    <w:rsid w:val="00057A1B"/>
    <w:rsid w:val="00060CA5"/>
    <w:rsid w:val="0006117C"/>
    <w:rsid w:val="00063A6B"/>
    <w:rsid w:val="00070FD6"/>
    <w:rsid w:val="0007250E"/>
    <w:rsid w:val="0007364A"/>
    <w:rsid w:val="00074D7F"/>
    <w:rsid w:val="00076841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A3E"/>
    <w:rsid w:val="000B1248"/>
    <w:rsid w:val="000B20C1"/>
    <w:rsid w:val="000C2B03"/>
    <w:rsid w:val="000C3C3C"/>
    <w:rsid w:val="000C5655"/>
    <w:rsid w:val="000C577F"/>
    <w:rsid w:val="000C665F"/>
    <w:rsid w:val="000D6E64"/>
    <w:rsid w:val="000E43E0"/>
    <w:rsid w:val="000E731E"/>
    <w:rsid w:val="000F095A"/>
    <w:rsid w:val="000F6CE3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5849"/>
    <w:rsid w:val="00136D72"/>
    <w:rsid w:val="00140011"/>
    <w:rsid w:val="00145BF1"/>
    <w:rsid w:val="001479F8"/>
    <w:rsid w:val="00154C1D"/>
    <w:rsid w:val="00157A7C"/>
    <w:rsid w:val="001615A1"/>
    <w:rsid w:val="00164E76"/>
    <w:rsid w:val="00164EDB"/>
    <w:rsid w:val="00174DE3"/>
    <w:rsid w:val="00176BB8"/>
    <w:rsid w:val="00177EDB"/>
    <w:rsid w:val="001818BA"/>
    <w:rsid w:val="001860D2"/>
    <w:rsid w:val="001935F2"/>
    <w:rsid w:val="00196A90"/>
    <w:rsid w:val="00197174"/>
    <w:rsid w:val="001A4972"/>
    <w:rsid w:val="001A6B09"/>
    <w:rsid w:val="001A72F6"/>
    <w:rsid w:val="001B1E12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528F"/>
    <w:rsid w:val="0021256A"/>
    <w:rsid w:val="002127DE"/>
    <w:rsid w:val="00212869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A2AC7"/>
    <w:rsid w:val="002A412E"/>
    <w:rsid w:val="002B05B8"/>
    <w:rsid w:val="002B2A1E"/>
    <w:rsid w:val="002C10E8"/>
    <w:rsid w:val="002C279F"/>
    <w:rsid w:val="002C7351"/>
    <w:rsid w:val="002D0B2C"/>
    <w:rsid w:val="002E0A83"/>
    <w:rsid w:val="002E136C"/>
    <w:rsid w:val="002E22DD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1034D"/>
    <w:rsid w:val="003144DC"/>
    <w:rsid w:val="00316F06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1372"/>
    <w:rsid w:val="0038212B"/>
    <w:rsid w:val="00385046"/>
    <w:rsid w:val="00387E05"/>
    <w:rsid w:val="00390587"/>
    <w:rsid w:val="00393D62"/>
    <w:rsid w:val="00397861"/>
    <w:rsid w:val="00397EC6"/>
    <w:rsid w:val="003A011C"/>
    <w:rsid w:val="003A1E97"/>
    <w:rsid w:val="003A44C4"/>
    <w:rsid w:val="003C2F6F"/>
    <w:rsid w:val="003C574B"/>
    <w:rsid w:val="003C6A2D"/>
    <w:rsid w:val="003D3680"/>
    <w:rsid w:val="003D418B"/>
    <w:rsid w:val="003D4DB2"/>
    <w:rsid w:val="003E518B"/>
    <w:rsid w:val="003E7D03"/>
    <w:rsid w:val="003F4565"/>
    <w:rsid w:val="004008B1"/>
    <w:rsid w:val="00401A99"/>
    <w:rsid w:val="00403AD3"/>
    <w:rsid w:val="00404C5C"/>
    <w:rsid w:val="00406A6E"/>
    <w:rsid w:val="00406F5B"/>
    <w:rsid w:val="00417329"/>
    <w:rsid w:val="00417AA9"/>
    <w:rsid w:val="004240C4"/>
    <w:rsid w:val="0042411A"/>
    <w:rsid w:val="00424AE6"/>
    <w:rsid w:val="00426717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1E3"/>
    <w:rsid w:val="00452A30"/>
    <w:rsid w:val="0045495E"/>
    <w:rsid w:val="00461501"/>
    <w:rsid w:val="00480515"/>
    <w:rsid w:val="00480A88"/>
    <w:rsid w:val="00481834"/>
    <w:rsid w:val="00484F4A"/>
    <w:rsid w:val="0048587C"/>
    <w:rsid w:val="00487B45"/>
    <w:rsid w:val="0049297B"/>
    <w:rsid w:val="004940E0"/>
    <w:rsid w:val="00495A7C"/>
    <w:rsid w:val="004A10F4"/>
    <w:rsid w:val="004A77B3"/>
    <w:rsid w:val="004A7B4E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7B29"/>
    <w:rsid w:val="005040FB"/>
    <w:rsid w:val="0051000B"/>
    <w:rsid w:val="00516B53"/>
    <w:rsid w:val="00521828"/>
    <w:rsid w:val="00524C2E"/>
    <w:rsid w:val="0052756F"/>
    <w:rsid w:val="005311B1"/>
    <w:rsid w:val="005327C5"/>
    <w:rsid w:val="005327F8"/>
    <w:rsid w:val="00533510"/>
    <w:rsid w:val="0053366A"/>
    <w:rsid w:val="00536ADC"/>
    <w:rsid w:val="00543D0F"/>
    <w:rsid w:val="0055334E"/>
    <w:rsid w:val="005655E1"/>
    <w:rsid w:val="005706D7"/>
    <w:rsid w:val="005726B9"/>
    <w:rsid w:val="00586884"/>
    <w:rsid w:val="0059172D"/>
    <w:rsid w:val="00592A20"/>
    <w:rsid w:val="005933EC"/>
    <w:rsid w:val="005A19CE"/>
    <w:rsid w:val="005A3505"/>
    <w:rsid w:val="005A35C1"/>
    <w:rsid w:val="005A706A"/>
    <w:rsid w:val="005B0EBD"/>
    <w:rsid w:val="005B3267"/>
    <w:rsid w:val="005B37CE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719D"/>
    <w:rsid w:val="005F1BD1"/>
    <w:rsid w:val="005F33FC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6BFD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34D"/>
    <w:rsid w:val="0066269F"/>
    <w:rsid w:val="00662DE6"/>
    <w:rsid w:val="00663DD2"/>
    <w:rsid w:val="0066690B"/>
    <w:rsid w:val="00676079"/>
    <w:rsid w:val="00677833"/>
    <w:rsid w:val="0068157C"/>
    <w:rsid w:val="00681E89"/>
    <w:rsid w:val="00683D2A"/>
    <w:rsid w:val="00694333"/>
    <w:rsid w:val="00694D75"/>
    <w:rsid w:val="00697704"/>
    <w:rsid w:val="006A3E3D"/>
    <w:rsid w:val="006A4342"/>
    <w:rsid w:val="006A7B57"/>
    <w:rsid w:val="006B2343"/>
    <w:rsid w:val="006B4346"/>
    <w:rsid w:val="006B6546"/>
    <w:rsid w:val="006B7054"/>
    <w:rsid w:val="006B75E7"/>
    <w:rsid w:val="006C1201"/>
    <w:rsid w:val="006C17CB"/>
    <w:rsid w:val="006C3445"/>
    <w:rsid w:val="006D1522"/>
    <w:rsid w:val="006D4556"/>
    <w:rsid w:val="006E04D1"/>
    <w:rsid w:val="006E053F"/>
    <w:rsid w:val="006E07CC"/>
    <w:rsid w:val="006E12C9"/>
    <w:rsid w:val="006E3B41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52AD0"/>
    <w:rsid w:val="00756331"/>
    <w:rsid w:val="00761962"/>
    <w:rsid w:val="00761E04"/>
    <w:rsid w:val="0076276B"/>
    <w:rsid w:val="007713DF"/>
    <w:rsid w:val="007733D0"/>
    <w:rsid w:val="007740A2"/>
    <w:rsid w:val="00777A4E"/>
    <w:rsid w:val="00781416"/>
    <w:rsid w:val="007851EB"/>
    <w:rsid w:val="00793C3E"/>
    <w:rsid w:val="007943A2"/>
    <w:rsid w:val="0079741A"/>
    <w:rsid w:val="007A0E12"/>
    <w:rsid w:val="007A625C"/>
    <w:rsid w:val="007B1BD1"/>
    <w:rsid w:val="007B2F1E"/>
    <w:rsid w:val="007B525F"/>
    <w:rsid w:val="007C7D2D"/>
    <w:rsid w:val="007D0CC3"/>
    <w:rsid w:val="007D29A2"/>
    <w:rsid w:val="007D5D0A"/>
    <w:rsid w:val="007D6E9F"/>
    <w:rsid w:val="007E0494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C6C"/>
    <w:rsid w:val="0080564E"/>
    <w:rsid w:val="008067F3"/>
    <w:rsid w:val="0080743D"/>
    <w:rsid w:val="00812B14"/>
    <w:rsid w:val="00814040"/>
    <w:rsid w:val="00815643"/>
    <w:rsid w:val="00817591"/>
    <w:rsid w:val="00817E4F"/>
    <w:rsid w:val="00821741"/>
    <w:rsid w:val="00822E3A"/>
    <w:rsid w:val="00823B6C"/>
    <w:rsid w:val="00823BA3"/>
    <w:rsid w:val="008379DE"/>
    <w:rsid w:val="008438F6"/>
    <w:rsid w:val="00845BEF"/>
    <w:rsid w:val="00853014"/>
    <w:rsid w:val="00854517"/>
    <w:rsid w:val="00855B94"/>
    <w:rsid w:val="00856BAE"/>
    <w:rsid w:val="0085762D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21B2"/>
    <w:rsid w:val="00894622"/>
    <w:rsid w:val="008A07D7"/>
    <w:rsid w:val="008A7564"/>
    <w:rsid w:val="008B119F"/>
    <w:rsid w:val="008B76D1"/>
    <w:rsid w:val="008B7BDA"/>
    <w:rsid w:val="008B7E67"/>
    <w:rsid w:val="008C058B"/>
    <w:rsid w:val="008C0AA2"/>
    <w:rsid w:val="008C2F8B"/>
    <w:rsid w:val="008C3EAE"/>
    <w:rsid w:val="008D5AA8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16A"/>
    <w:rsid w:val="00917DE0"/>
    <w:rsid w:val="00921E90"/>
    <w:rsid w:val="00923901"/>
    <w:rsid w:val="009246BD"/>
    <w:rsid w:val="009323E8"/>
    <w:rsid w:val="00941E85"/>
    <w:rsid w:val="00950890"/>
    <w:rsid w:val="009516B8"/>
    <w:rsid w:val="00952005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869E9"/>
    <w:rsid w:val="009929B7"/>
    <w:rsid w:val="0099530E"/>
    <w:rsid w:val="00997EC4"/>
    <w:rsid w:val="009A592F"/>
    <w:rsid w:val="009A5BDA"/>
    <w:rsid w:val="009B0CCF"/>
    <w:rsid w:val="009B34D2"/>
    <w:rsid w:val="009B494C"/>
    <w:rsid w:val="009B5D32"/>
    <w:rsid w:val="009B7B67"/>
    <w:rsid w:val="009C0F94"/>
    <w:rsid w:val="009C2346"/>
    <w:rsid w:val="009C30DA"/>
    <w:rsid w:val="009C75ED"/>
    <w:rsid w:val="009D089D"/>
    <w:rsid w:val="009D0F71"/>
    <w:rsid w:val="009D254D"/>
    <w:rsid w:val="009D2CB3"/>
    <w:rsid w:val="009D3679"/>
    <w:rsid w:val="009E426E"/>
    <w:rsid w:val="009F1F5D"/>
    <w:rsid w:val="009F3369"/>
    <w:rsid w:val="009F4FE2"/>
    <w:rsid w:val="009F67C3"/>
    <w:rsid w:val="009F6C02"/>
    <w:rsid w:val="00A01691"/>
    <w:rsid w:val="00A025EB"/>
    <w:rsid w:val="00A06A73"/>
    <w:rsid w:val="00A12A79"/>
    <w:rsid w:val="00A1545F"/>
    <w:rsid w:val="00A207DF"/>
    <w:rsid w:val="00A23CE9"/>
    <w:rsid w:val="00A26FE7"/>
    <w:rsid w:val="00A311B8"/>
    <w:rsid w:val="00A33B6F"/>
    <w:rsid w:val="00A42150"/>
    <w:rsid w:val="00A423BD"/>
    <w:rsid w:val="00A43330"/>
    <w:rsid w:val="00A525A9"/>
    <w:rsid w:val="00A6699D"/>
    <w:rsid w:val="00A66A07"/>
    <w:rsid w:val="00A72902"/>
    <w:rsid w:val="00A73B62"/>
    <w:rsid w:val="00A75E92"/>
    <w:rsid w:val="00A82198"/>
    <w:rsid w:val="00A84133"/>
    <w:rsid w:val="00A86038"/>
    <w:rsid w:val="00A900BC"/>
    <w:rsid w:val="00A92BE4"/>
    <w:rsid w:val="00A94048"/>
    <w:rsid w:val="00AA1614"/>
    <w:rsid w:val="00AC2731"/>
    <w:rsid w:val="00AC7225"/>
    <w:rsid w:val="00AD350E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362F6"/>
    <w:rsid w:val="00B40258"/>
    <w:rsid w:val="00B404A1"/>
    <w:rsid w:val="00B40DB9"/>
    <w:rsid w:val="00B4203F"/>
    <w:rsid w:val="00B474EE"/>
    <w:rsid w:val="00B5095B"/>
    <w:rsid w:val="00B51649"/>
    <w:rsid w:val="00B52C23"/>
    <w:rsid w:val="00B544B4"/>
    <w:rsid w:val="00B57711"/>
    <w:rsid w:val="00B64319"/>
    <w:rsid w:val="00B70CB9"/>
    <w:rsid w:val="00B72B25"/>
    <w:rsid w:val="00B74529"/>
    <w:rsid w:val="00B7477E"/>
    <w:rsid w:val="00B75ECD"/>
    <w:rsid w:val="00B75FD6"/>
    <w:rsid w:val="00B767FD"/>
    <w:rsid w:val="00B86586"/>
    <w:rsid w:val="00BA0B44"/>
    <w:rsid w:val="00BA48A2"/>
    <w:rsid w:val="00BA5B7A"/>
    <w:rsid w:val="00BB25CD"/>
    <w:rsid w:val="00BB46CC"/>
    <w:rsid w:val="00BB5BC9"/>
    <w:rsid w:val="00BD27C3"/>
    <w:rsid w:val="00BD297A"/>
    <w:rsid w:val="00BD4C96"/>
    <w:rsid w:val="00BE2BD5"/>
    <w:rsid w:val="00BE304D"/>
    <w:rsid w:val="00BE42F5"/>
    <w:rsid w:val="00BE79EE"/>
    <w:rsid w:val="00BF11DA"/>
    <w:rsid w:val="00BF5B26"/>
    <w:rsid w:val="00BF72D9"/>
    <w:rsid w:val="00C05378"/>
    <w:rsid w:val="00C11DCB"/>
    <w:rsid w:val="00C13CB9"/>
    <w:rsid w:val="00C1413D"/>
    <w:rsid w:val="00C15CCA"/>
    <w:rsid w:val="00C15DE0"/>
    <w:rsid w:val="00C1633E"/>
    <w:rsid w:val="00C26260"/>
    <w:rsid w:val="00C27E6E"/>
    <w:rsid w:val="00C31D15"/>
    <w:rsid w:val="00C321FD"/>
    <w:rsid w:val="00C33C6A"/>
    <w:rsid w:val="00C35802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5F1E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5B4B"/>
    <w:rsid w:val="00D067A9"/>
    <w:rsid w:val="00D0797C"/>
    <w:rsid w:val="00D12845"/>
    <w:rsid w:val="00D12937"/>
    <w:rsid w:val="00D1339C"/>
    <w:rsid w:val="00D1538C"/>
    <w:rsid w:val="00D16BBE"/>
    <w:rsid w:val="00D21052"/>
    <w:rsid w:val="00D22400"/>
    <w:rsid w:val="00D23FF5"/>
    <w:rsid w:val="00D3776C"/>
    <w:rsid w:val="00D40BA2"/>
    <w:rsid w:val="00D4505F"/>
    <w:rsid w:val="00D472B4"/>
    <w:rsid w:val="00D47470"/>
    <w:rsid w:val="00D62D28"/>
    <w:rsid w:val="00D65360"/>
    <w:rsid w:val="00D72905"/>
    <w:rsid w:val="00D72DFE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33B6"/>
    <w:rsid w:val="00DA3F8B"/>
    <w:rsid w:val="00DA5505"/>
    <w:rsid w:val="00DB0D2C"/>
    <w:rsid w:val="00DB353B"/>
    <w:rsid w:val="00DB530A"/>
    <w:rsid w:val="00DB593C"/>
    <w:rsid w:val="00DB6F9C"/>
    <w:rsid w:val="00DB7023"/>
    <w:rsid w:val="00DC21C7"/>
    <w:rsid w:val="00DD3745"/>
    <w:rsid w:val="00DD74EA"/>
    <w:rsid w:val="00DE0161"/>
    <w:rsid w:val="00DE03BC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5071"/>
    <w:rsid w:val="00E178DC"/>
    <w:rsid w:val="00E22DEA"/>
    <w:rsid w:val="00E265E2"/>
    <w:rsid w:val="00E27479"/>
    <w:rsid w:val="00E27C41"/>
    <w:rsid w:val="00E31B6A"/>
    <w:rsid w:val="00E332D2"/>
    <w:rsid w:val="00E3593B"/>
    <w:rsid w:val="00E36831"/>
    <w:rsid w:val="00E37688"/>
    <w:rsid w:val="00E41A24"/>
    <w:rsid w:val="00E433EE"/>
    <w:rsid w:val="00E43BE4"/>
    <w:rsid w:val="00E46C8A"/>
    <w:rsid w:val="00E57C6C"/>
    <w:rsid w:val="00E60F83"/>
    <w:rsid w:val="00E66FE5"/>
    <w:rsid w:val="00E67E54"/>
    <w:rsid w:val="00E7037D"/>
    <w:rsid w:val="00E82235"/>
    <w:rsid w:val="00E85F17"/>
    <w:rsid w:val="00E91A48"/>
    <w:rsid w:val="00E95B03"/>
    <w:rsid w:val="00E979A3"/>
    <w:rsid w:val="00EA15A8"/>
    <w:rsid w:val="00EA3CC2"/>
    <w:rsid w:val="00EA7D4F"/>
    <w:rsid w:val="00EA7FD6"/>
    <w:rsid w:val="00EB063F"/>
    <w:rsid w:val="00EB3D6B"/>
    <w:rsid w:val="00EB70DF"/>
    <w:rsid w:val="00EC4FF1"/>
    <w:rsid w:val="00EC66D4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7BD4"/>
    <w:rsid w:val="00F121E5"/>
    <w:rsid w:val="00F14863"/>
    <w:rsid w:val="00F15C5F"/>
    <w:rsid w:val="00F1663F"/>
    <w:rsid w:val="00F205C5"/>
    <w:rsid w:val="00F215FF"/>
    <w:rsid w:val="00F22A1D"/>
    <w:rsid w:val="00F23A23"/>
    <w:rsid w:val="00F254D4"/>
    <w:rsid w:val="00F27191"/>
    <w:rsid w:val="00F305CB"/>
    <w:rsid w:val="00F3060D"/>
    <w:rsid w:val="00F314C5"/>
    <w:rsid w:val="00F3248A"/>
    <w:rsid w:val="00F40720"/>
    <w:rsid w:val="00F43408"/>
    <w:rsid w:val="00F43A90"/>
    <w:rsid w:val="00F47D48"/>
    <w:rsid w:val="00F52544"/>
    <w:rsid w:val="00F628E1"/>
    <w:rsid w:val="00F64243"/>
    <w:rsid w:val="00F66B56"/>
    <w:rsid w:val="00F66FC0"/>
    <w:rsid w:val="00F77BAF"/>
    <w:rsid w:val="00F8160D"/>
    <w:rsid w:val="00F8370B"/>
    <w:rsid w:val="00F954A7"/>
    <w:rsid w:val="00F955F9"/>
    <w:rsid w:val="00F95963"/>
    <w:rsid w:val="00F96110"/>
    <w:rsid w:val="00FA20A1"/>
    <w:rsid w:val="00FA2E4A"/>
    <w:rsid w:val="00FA4933"/>
    <w:rsid w:val="00FA595D"/>
    <w:rsid w:val="00FA759E"/>
    <w:rsid w:val="00FB019C"/>
    <w:rsid w:val="00FB25C9"/>
    <w:rsid w:val="00FB4A34"/>
    <w:rsid w:val="00FB63FB"/>
    <w:rsid w:val="00FC0118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F07DB"/>
    <w:rsid w:val="00FF293F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89EE29"/>
  <w15:docId w15:val="{E57949CA-9EE8-48E7-9BC3-032FC3E5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2D2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D62D28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05B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62D28"/>
  </w:style>
  <w:style w:type="character" w:styleId="a4">
    <w:name w:val="Hyperlink"/>
    <w:rsid w:val="00D62D28"/>
    <w:rPr>
      <w:color w:val="0000FF"/>
      <w:u w:val="single"/>
    </w:rPr>
  </w:style>
  <w:style w:type="character" w:customStyle="1" w:styleId="11">
    <w:name w:val="页脚 字符1"/>
    <w:link w:val="a5"/>
    <w:locked/>
    <w:rsid w:val="00D62D28"/>
    <w:rPr>
      <w:rFonts w:cs="Times New Roman"/>
      <w:sz w:val="18"/>
      <w:szCs w:val="18"/>
    </w:rPr>
  </w:style>
  <w:style w:type="character" w:customStyle="1" w:styleId="a6">
    <w:name w:val="纯文本 字符"/>
    <w:link w:val="a7"/>
    <w:rsid w:val="00D62D28"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locked/>
    <w:rsid w:val="00D62D28"/>
    <w:rPr>
      <w:rFonts w:cs="Times New Roman"/>
      <w:sz w:val="18"/>
      <w:szCs w:val="18"/>
    </w:rPr>
  </w:style>
  <w:style w:type="character" w:customStyle="1" w:styleId="aa">
    <w:name w:val="正文文本缩进 字符"/>
    <w:link w:val="ab"/>
    <w:rsid w:val="00D62D28"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locked/>
    <w:rsid w:val="00D62D28"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locked/>
    <w:rsid w:val="00D62D2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locked/>
    <w:rsid w:val="00D62D28"/>
    <w:rPr>
      <w:rFonts w:cs="Times New Roman"/>
      <w:sz w:val="18"/>
      <w:szCs w:val="18"/>
    </w:rPr>
  </w:style>
  <w:style w:type="character" w:customStyle="1" w:styleId="apple-converted-space">
    <w:name w:val="apple-converted-space"/>
    <w:rsid w:val="00D62D28"/>
  </w:style>
  <w:style w:type="paragraph" w:styleId="ad">
    <w:name w:val="Document Map"/>
    <w:basedOn w:val="a"/>
    <w:link w:val="ac"/>
    <w:semiHidden/>
    <w:rsid w:val="00D62D28"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rsid w:val="00D62D28"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rsid w:val="00D62D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rsid w:val="00D62D28"/>
    <w:rPr>
      <w:kern w:val="0"/>
      <w:sz w:val="18"/>
      <w:szCs w:val="18"/>
    </w:rPr>
  </w:style>
  <w:style w:type="paragraph" w:styleId="a9">
    <w:name w:val="header"/>
    <w:basedOn w:val="a"/>
    <w:link w:val="a8"/>
    <w:rsid w:val="00D62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rsid w:val="00D62D2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rsid w:val="00D62D28"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rsid w:val="00D62D28"/>
    <w:pPr>
      <w:ind w:firstLineChars="200" w:firstLine="420"/>
    </w:pPr>
  </w:style>
  <w:style w:type="paragraph" w:styleId="af1">
    <w:name w:val="List Paragraph"/>
    <w:basedOn w:val="a"/>
    <w:uiPriority w:val="34"/>
    <w:qFormat/>
    <w:rsid w:val="00D62D28"/>
    <w:pPr>
      <w:ind w:firstLineChars="200" w:firstLine="420"/>
    </w:pPr>
  </w:style>
  <w:style w:type="paragraph" w:customStyle="1" w:styleId="ptextindent2">
    <w:name w:val="p_text_indent_2"/>
    <w:basedOn w:val="a"/>
    <w:rsid w:val="00D62D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rsid w:val="00D62D28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rsid w:val="00D62D28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rsid w:val="00D62D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rsid w:val="000503F9"/>
  </w:style>
  <w:style w:type="character" w:customStyle="1" w:styleId="30">
    <w:name w:val="标题 3 字符"/>
    <w:link w:val="3"/>
    <w:semiHidden/>
    <w:rsid w:val="0006117C"/>
    <w:rPr>
      <w:b/>
      <w:bCs/>
      <w:kern w:val="2"/>
      <w:sz w:val="32"/>
      <w:szCs w:val="32"/>
    </w:rPr>
  </w:style>
  <w:style w:type="paragraph" w:styleId="af5">
    <w:name w:val="Title"/>
    <w:basedOn w:val="1"/>
    <w:next w:val="a"/>
    <w:link w:val="af6"/>
    <w:qFormat/>
    <w:locked/>
    <w:rsid w:val="00D0797C"/>
    <w:pPr>
      <w:spacing w:before="0" w:beforeAutospacing="0" w:after="0" w:afterAutospacing="0" w:line="520" w:lineRule="exact"/>
      <w:ind w:firstLineChars="200" w:firstLine="200"/>
      <w:jc w:val="both"/>
    </w:pPr>
    <w:rPr>
      <w:rFonts w:ascii="黑体" w:eastAsia="黑体" w:hAnsi="黑体"/>
      <w:b w:val="0"/>
      <w:bCs w:val="0"/>
      <w:kern w:val="2"/>
      <w:sz w:val="32"/>
      <w:szCs w:val="32"/>
    </w:rPr>
  </w:style>
  <w:style w:type="character" w:customStyle="1" w:styleId="af6">
    <w:name w:val="标题 字符"/>
    <w:basedOn w:val="a0"/>
    <w:link w:val="af5"/>
    <w:rsid w:val="00D0797C"/>
    <w:rPr>
      <w:rFonts w:ascii="黑体" w:eastAsia="黑体" w:hAnsi="黑体"/>
      <w:kern w:val="2"/>
      <w:sz w:val="32"/>
      <w:szCs w:val="32"/>
    </w:rPr>
  </w:style>
  <w:style w:type="character" w:customStyle="1" w:styleId="20">
    <w:name w:val="标题 2 字符"/>
    <w:basedOn w:val="a0"/>
    <w:link w:val="2"/>
    <w:semiHidden/>
    <w:rsid w:val="00D05B4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7">
    <w:name w:val="Body Text"/>
    <w:basedOn w:val="a"/>
    <w:link w:val="af8"/>
    <w:semiHidden/>
    <w:unhideWhenUsed/>
    <w:rsid w:val="00D05B4B"/>
    <w:pPr>
      <w:spacing w:after="120"/>
    </w:pPr>
  </w:style>
  <w:style w:type="character" w:customStyle="1" w:styleId="af8">
    <w:name w:val="正文文本 字符"/>
    <w:basedOn w:val="a0"/>
    <w:link w:val="af7"/>
    <w:semiHidden/>
    <w:rsid w:val="00D05B4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383</Words>
  <Characters>2187</Characters>
  <Application>Microsoft Office Word</Application>
  <DocSecurity>0</DocSecurity>
  <Lines>18</Lines>
  <Paragraphs>5</Paragraphs>
  <ScaleCrop>false</ScaleCrop>
  <Company>Shanghai Jian Qiao University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上海建桥学院文件</dc:subject>
  <dc:creator>建桥校办</dc:creator>
  <cp:lastModifiedBy>钰 徐</cp:lastModifiedBy>
  <cp:revision>19</cp:revision>
  <cp:lastPrinted>2026-05-07T06:49:00Z</cp:lastPrinted>
  <dcterms:created xsi:type="dcterms:W3CDTF">2024-06-28T06:26:00Z</dcterms:created>
  <dcterms:modified xsi:type="dcterms:W3CDTF">2026-05-07T07:02:00Z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